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0F5C9">
      <w:pPr>
        <w:rPr>
          <w:rFonts w:hint="eastAsia"/>
        </w:rPr>
      </w:pPr>
      <w:r>
        <w:rPr>
          <w:rFonts w:hint="eastAsia"/>
        </w:rPr>
        <w:t>【商品介绍】</w:t>
      </w:r>
    </w:p>
    <w:p w14:paraId="3A879E87">
      <w:pPr>
        <w:rPr>
          <w:rFonts w:hint="eastAsia"/>
        </w:rPr>
      </w:pPr>
      <w:r>
        <w:rPr>
          <w:rFonts w:hint="eastAsia"/>
          <w:lang w:val="en-US" w:eastAsia="zh-CN"/>
        </w:rPr>
        <w:t>Rocky linux 9.4</w:t>
      </w:r>
      <w:r>
        <w:rPr>
          <w:rFonts w:hint="eastAsia"/>
        </w:rPr>
        <w:t xml:space="preserve"> 64 位纯净版，系统调优</w:t>
      </w:r>
    </w:p>
    <w:p w14:paraId="2E505DC9"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Postgresql 数据库 </w:t>
      </w:r>
      <w:r>
        <w:rPr>
          <w:rFonts w:hint="eastAsia"/>
          <w:lang w:val="en-US" w:eastAsia="zh-CN"/>
        </w:rPr>
        <w:t>17.5</w:t>
      </w:r>
    </w:p>
    <w:p w14:paraId="5D3E7941">
      <w:pPr>
        <w:rPr>
          <w:rFonts w:hint="eastAsia"/>
        </w:rPr>
      </w:pPr>
      <w:r>
        <w:rPr>
          <w:rFonts w:hint="eastAsia"/>
        </w:rPr>
        <w:t>【注意事项】</w:t>
      </w:r>
    </w:p>
    <w:p w14:paraId="243ABA3E">
      <w:pPr>
        <w:rPr>
          <w:rFonts w:hint="eastAsia"/>
        </w:rPr>
      </w:pPr>
      <w:r>
        <w:rPr>
          <w:rFonts w:hint="eastAsia"/>
        </w:rPr>
        <w:t>1、 系统首次初始化启动较慢，请耐心等待，如长时间连不上请进入</w:t>
      </w:r>
      <w:r>
        <w:rPr>
          <w:rFonts w:hint="eastAsia"/>
          <w:lang w:val="en-US" w:eastAsia="zh-CN"/>
        </w:rPr>
        <w:t>华为</w:t>
      </w:r>
      <w:r>
        <w:rPr>
          <w:rFonts w:hint="eastAsia"/>
        </w:rPr>
        <w:t>云管理控制台，远</w:t>
      </w:r>
    </w:p>
    <w:p w14:paraId="2039C581">
      <w:pPr>
        <w:rPr>
          <w:rFonts w:hint="eastAsia"/>
        </w:rPr>
      </w:pPr>
      <w:r>
        <w:rPr>
          <w:rFonts w:hint="eastAsia"/>
        </w:rPr>
        <w:t>程管理终端查看状态；</w:t>
      </w:r>
    </w:p>
    <w:p w14:paraId="00765AF1">
      <w:pPr>
        <w:rPr>
          <w:rFonts w:hint="eastAsia"/>
        </w:rPr>
      </w:pPr>
      <w:r>
        <w:rPr>
          <w:rFonts w:hint="eastAsia"/>
        </w:rPr>
        <w:t>2、 Linux 系统 SSH 默认管理员账户为 root，默认密码为新购 ECS 或者初始化系统盘</w:t>
      </w:r>
    </w:p>
    <w:p w14:paraId="3C8CA4E9">
      <w:pPr>
        <w:rPr>
          <w:rFonts w:hint="eastAsia"/>
        </w:rPr>
      </w:pPr>
      <w:r>
        <w:rPr>
          <w:rFonts w:hint="eastAsia"/>
        </w:rPr>
        <w:t>时所设置；</w:t>
      </w:r>
    </w:p>
    <w:p w14:paraId="25F6CB5A">
      <w:pPr>
        <w:rPr>
          <w:rFonts w:hint="eastAsia"/>
        </w:rPr>
      </w:pPr>
      <w:r>
        <w:rPr>
          <w:rFonts w:hint="eastAsia"/>
        </w:rPr>
        <w:t>3、 postgresql 默认的管理用户名：postgres 默认密码：</w:t>
      </w:r>
      <w:r>
        <w:rPr>
          <w:rFonts w:hint="eastAsia"/>
          <w:lang w:val="en-US" w:eastAsia="zh-CN"/>
        </w:rPr>
        <w:t>Abcd1234qwe</w:t>
      </w:r>
      <w:r>
        <w:rPr>
          <w:rFonts w:hint="eastAsia"/>
        </w:rPr>
        <w:t xml:space="preserve"> ,默认端口为 5432</w:t>
      </w:r>
    </w:p>
    <w:p w14:paraId="6BC21C68"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常用命令</w:t>
      </w:r>
    </w:p>
    <w:p w14:paraId="377B291E">
      <w:pPr>
        <w:rPr>
          <w:rFonts w:hint="eastAsia"/>
        </w:rPr>
      </w:pPr>
      <w:r>
        <w:rPr>
          <w:rFonts w:hint="eastAsia"/>
        </w:rPr>
        <w:t>连接到PostgreSQL：</w:t>
      </w:r>
    </w:p>
    <w:p w14:paraId="74AE5A48">
      <w:pPr>
        <w:rPr>
          <w:rFonts w:hint="eastAsia"/>
        </w:rPr>
      </w:pPr>
      <w:r>
        <w:rPr>
          <w:rFonts w:hint="eastAsia"/>
        </w:rPr>
        <w:t>sudo -u postgres psql</w:t>
      </w:r>
    </w:p>
    <w:p w14:paraId="2B4E76D8">
      <w:pPr>
        <w:rPr>
          <w:rFonts w:hint="eastAsia"/>
        </w:rPr>
      </w:pPr>
    </w:p>
    <w:p w14:paraId="750EA124">
      <w:pPr>
        <w:rPr>
          <w:rFonts w:hint="eastAsia"/>
        </w:rPr>
      </w:pPr>
      <w:r>
        <w:rPr>
          <w:rFonts w:hint="eastAsia"/>
        </w:rPr>
        <w:t>创建新用户：</w:t>
      </w:r>
    </w:p>
    <w:p w14:paraId="2113D8DB">
      <w:pPr>
        <w:rPr>
          <w:rFonts w:hint="eastAsia"/>
        </w:rPr>
      </w:pPr>
      <w:r>
        <w:rPr>
          <w:rFonts w:hint="eastAsia"/>
        </w:rPr>
        <w:t>sql</w:t>
      </w:r>
      <w:bookmarkStart w:id="0" w:name="_GoBack"/>
      <w:bookmarkEnd w:id="0"/>
    </w:p>
    <w:p w14:paraId="2D2C3518">
      <w:pPr>
        <w:rPr>
          <w:rFonts w:hint="eastAsia"/>
        </w:rPr>
      </w:pPr>
      <w:r>
        <w:rPr>
          <w:rFonts w:hint="eastAsia"/>
        </w:rPr>
        <w:t>CREATE USER username WITH PASSWORD 'password';</w:t>
      </w:r>
    </w:p>
    <w:p w14:paraId="57EB5CF8">
      <w:pPr>
        <w:rPr>
          <w:rFonts w:hint="eastAsia"/>
        </w:rPr>
      </w:pPr>
    </w:p>
    <w:p w14:paraId="1058E69E">
      <w:pPr>
        <w:rPr>
          <w:rFonts w:hint="eastAsia"/>
        </w:rPr>
      </w:pPr>
      <w:r>
        <w:rPr>
          <w:rFonts w:hint="eastAsia"/>
        </w:rPr>
        <w:t>创建数据库：</w:t>
      </w:r>
    </w:p>
    <w:p w14:paraId="46598017">
      <w:pPr>
        <w:rPr>
          <w:rFonts w:hint="eastAsia"/>
        </w:rPr>
      </w:pPr>
      <w:r>
        <w:rPr>
          <w:rFonts w:hint="eastAsia"/>
        </w:rPr>
        <w:t>sql</w:t>
      </w:r>
    </w:p>
    <w:p w14:paraId="05A4590F">
      <w:pPr>
        <w:rPr>
          <w:rFonts w:hint="eastAsia"/>
        </w:rPr>
      </w:pPr>
      <w:r>
        <w:rPr>
          <w:rFonts w:hint="eastAsia"/>
        </w:rPr>
        <w:t>CREATE DATABASE dbname OWNER username;</w:t>
      </w:r>
    </w:p>
    <w:p w14:paraId="47633163">
      <w:pPr>
        <w:rPr>
          <w:rFonts w:hint="eastAsia" w:eastAsiaTheme="minorEastAsia"/>
          <w:lang w:val="en-US" w:eastAsia="zh-CN"/>
        </w:rPr>
      </w:pPr>
    </w:p>
    <w:p w14:paraId="64473BAE">
      <w:pPr>
        <w:rPr>
          <w:rFonts w:hint="eastAsia"/>
        </w:rPr>
      </w:pPr>
      <w:r>
        <w:rPr>
          <w:rFonts w:hint="eastAsia"/>
        </w:rPr>
        <w:t>【售后问题】</w:t>
      </w:r>
    </w:p>
    <w:p w14:paraId="6FFA3112">
      <w:pPr>
        <w:rPr>
          <w:rFonts w:hint="eastAsia"/>
        </w:rPr>
      </w:pPr>
      <w:r>
        <w:rPr>
          <w:rFonts w:hint="eastAsia"/>
        </w:rPr>
        <w:t>1、 如有软件不能正常使用的情况请联系在线技术支持；</w:t>
      </w:r>
    </w:p>
    <w:p w14:paraId="790EE884">
      <w:pPr>
        <w:rPr>
          <w:rFonts w:hint="eastAsia"/>
        </w:rPr>
      </w:pPr>
      <w:r>
        <w:rPr>
          <w:rFonts w:hint="eastAsia"/>
        </w:rPr>
        <w:t>2、 如需在线技术支持，配置、调试、故障排查等参照本公司服务类商品定价，下单后联系</w:t>
      </w:r>
    </w:p>
    <w:p w14:paraId="2D18AA19">
      <w:pPr>
        <w:rPr>
          <w:rFonts w:hint="eastAsia"/>
        </w:rPr>
      </w:pPr>
      <w:r>
        <w:rPr>
          <w:rFonts w:hint="eastAsia"/>
        </w:rPr>
        <w:t>技术支持；</w:t>
      </w:r>
    </w:p>
    <w:p w14:paraId="5B773505">
      <w:pPr>
        <w:rPr>
          <w:rFonts w:hint="eastAsia"/>
        </w:rPr>
      </w:pPr>
      <w:r>
        <w:rPr>
          <w:rFonts w:hint="eastAsia"/>
        </w:rPr>
        <w:t>【声明】</w:t>
      </w:r>
    </w:p>
    <w:p w14:paraId="541892F4">
      <w:pPr>
        <w:rPr>
          <w:rFonts w:hint="eastAsia"/>
        </w:rPr>
      </w:pPr>
      <w:r>
        <w:rPr>
          <w:rFonts w:hint="eastAsia"/>
        </w:rPr>
        <w:t>1、 镜像中如有收费软件，请根据软件官方说明购买使用版权，因版权问题产生的纠纷本公</w:t>
      </w:r>
    </w:p>
    <w:p w14:paraId="3CC99977">
      <w:pPr>
        <w:rPr>
          <w:rFonts w:hint="eastAsia"/>
        </w:rPr>
      </w:pPr>
      <w:r>
        <w:rPr>
          <w:rFonts w:hint="eastAsia"/>
        </w:rPr>
        <w:t>司概不负责。</w:t>
      </w:r>
    </w:p>
    <w:p w14:paraId="35BEB165">
      <w:pPr>
        <w:rPr>
          <w:rFonts w:hint="eastAsia"/>
        </w:rPr>
      </w:pPr>
      <w:r>
        <w:rPr>
          <w:rFonts w:hint="eastAsia"/>
        </w:rPr>
        <w:t>2、 镜像操作系统为公司定制，并经过反复测试验证，请参照商品详情中信息使用，除镜像</w:t>
      </w:r>
    </w:p>
    <w:p w14:paraId="3EBDA63D">
      <w:pPr>
        <w:rPr>
          <w:rFonts w:hint="eastAsia"/>
        </w:rPr>
      </w:pPr>
      <w:r>
        <w:rPr>
          <w:rFonts w:hint="eastAsia"/>
        </w:rPr>
        <w:t>本身默认环境问题，均不含任何人工技术支持。</w:t>
      </w:r>
    </w:p>
    <w:p w14:paraId="3AF881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ar(--ds-font-family-code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47F0"/>
    <w:rsid w:val="37054AD1"/>
    <w:rsid w:val="3A995EB3"/>
    <w:rsid w:val="6031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2025-07-01T08:50:11Z</dcterms:created>
  <dc:creator>junyun</dc:creator>
  <cp:lastModifiedBy>亮</cp:lastModifiedBy>
  <dcterms:modified xsi:type="dcterms:W3CDTF">2025-07-01T08:55:30Z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eyJoZGlkIjoiNzEwMWQ0M2ZjZTExMTlhMzdlZWEwYTZjMDdlM2ExZjIiLCJ1c2VySWQiOiI0NDYzNTQwNzQifQ==</vt:lpwstr>
  </property>
  <property fmtid="{D5CDD505-2E9C-101B-9397-08002B2CF9AE}" pid="4" name="ICV">
    <vt:lpwstr>E56373D43529460AA76507F458E9ABCE_12</vt:lpwstr>
  </property>
</Properties>
</file>